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5B5C27" w:rsidRPr="005E00F4" w:rsidTr="003D4476">
        <w:trPr>
          <w:jc w:val="center"/>
        </w:trPr>
        <w:tc>
          <w:tcPr>
            <w:tcW w:w="9195" w:type="dxa"/>
          </w:tcPr>
          <w:p w:rsidR="005B5C27" w:rsidRPr="005E00F4" w:rsidRDefault="005B5C27" w:rsidP="003D4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B5C27" w:rsidRPr="005E00F4" w:rsidRDefault="005B5C27" w:rsidP="003D4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62000" cy="885825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C27" w:rsidRPr="005E00F4" w:rsidRDefault="005B5C27" w:rsidP="003D4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B5C27" w:rsidRPr="005E00F4" w:rsidRDefault="005B5C27" w:rsidP="003D4476">
            <w:pPr>
              <w:pStyle w:val="a4"/>
              <w:tabs>
                <w:tab w:val="clear" w:pos="4153"/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</w:rPr>
            </w:pPr>
            <w:r w:rsidRPr="005E00F4">
              <w:rPr>
                <w:rFonts w:ascii="Times New Roman" w:hAnsi="Times New Roman" w:cs="Times New Roman"/>
                <w:sz w:val="28"/>
              </w:rPr>
              <w:t>СОВЕТ ДЕПУТАТОВ</w:t>
            </w:r>
          </w:p>
          <w:p w:rsidR="005B5C27" w:rsidRPr="005E00F4" w:rsidRDefault="005B5C27" w:rsidP="003D4476">
            <w:pPr>
              <w:pStyle w:val="a4"/>
              <w:tabs>
                <w:tab w:val="clear" w:pos="4153"/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</w:rPr>
            </w:pPr>
            <w:r w:rsidRPr="005E00F4">
              <w:rPr>
                <w:rFonts w:ascii="Times New Roman" w:hAnsi="Times New Roman" w:cs="Times New Roman"/>
                <w:sz w:val="28"/>
              </w:rPr>
              <w:t>БОРИСОВСКОГО  СЕЛЬСКОГО ПОСЕЛЕНИЯ</w:t>
            </w:r>
          </w:p>
          <w:p w:rsidR="005B5C27" w:rsidRPr="005E00F4" w:rsidRDefault="005B5C27" w:rsidP="003D4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B5C27" w:rsidRPr="005E00F4" w:rsidRDefault="005B5C27" w:rsidP="003D447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40"/>
              </w:rPr>
            </w:pPr>
            <w:r w:rsidRPr="005E00F4">
              <w:rPr>
                <w:rFonts w:ascii="Times New Roman" w:hAnsi="Times New Roman" w:cs="Times New Roman"/>
                <w:sz w:val="40"/>
              </w:rPr>
              <w:t xml:space="preserve">                               </w:t>
            </w:r>
            <w:proofErr w:type="gramStart"/>
            <w:r w:rsidRPr="005E00F4">
              <w:rPr>
                <w:rFonts w:ascii="Times New Roman" w:hAnsi="Times New Roman" w:cs="Times New Roman"/>
                <w:sz w:val="40"/>
              </w:rPr>
              <w:t>Р</w:t>
            </w:r>
            <w:proofErr w:type="gramEnd"/>
            <w:r w:rsidRPr="005E00F4">
              <w:rPr>
                <w:rFonts w:ascii="Times New Roman" w:hAnsi="Times New Roman" w:cs="Times New Roman"/>
                <w:sz w:val="40"/>
              </w:rPr>
              <w:t xml:space="preserve"> Е Ш Е Н И Е</w:t>
            </w:r>
          </w:p>
          <w:p w:rsidR="000B3DD3" w:rsidRDefault="000B3DD3" w:rsidP="003D4476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B5C27" w:rsidRPr="000B3DD3" w:rsidRDefault="000B3DD3" w:rsidP="003D447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</w:rPr>
              <w:t xml:space="preserve">февраля </w:t>
            </w:r>
            <w:r w:rsidR="005B5C27" w:rsidRPr="005E00F4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="005B5C27" w:rsidRPr="005E00F4">
              <w:rPr>
                <w:rFonts w:ascii="Times New Roman" w:hAnsi="Times New Roman" w:cs="Times New Roman"/>
                <w:sz w:val="28"/>
              </w:rPr>
              <w:t xml:space="preserve">г.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5B5C27" w:rsidRPr="005E00F4">
              <w:rPr>
                <w:rFonts w:ascii="Times New Roman" w:hAnsi="Times New Roman" w:cs="Times New Roman"/>
                <w:sz w:val="28"/>
              </w:rPr>
              <w:t xml:space="preserve">                  №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5B5C27" w:rsidRPr="005E00F4" w:rsidRDefault="005B5C27" w:rsidP="003D4476">
            <w:pPr>
              <w:pStyle w:val="a4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</w:tr>
    </w:tbl>
    <w:p w:rsidR="005B5C27" w:rsidRPr="005E00F4" w:rsidRDefault="005B5C27" w:rsidP="005B5C27">
      <w:pPr>
        <w:rPr>
          <w:sz w:val="28"/>
          <w:szCs w:val="28"/>
        </w:rPr>
      </w:pPr>
      <w:r w:rsidRPr="005E00F4">
        <w:rPr>
          <w:sz w:val="28"/>
          <w:szCs w:val="28"/>
        </w:rPr>
        <w:t xml:space="preserve">     О внесении изменений и дополнений</w:t>
      </w:r>
    </w:p>
    <w:p w:rsidR="005B5C27" w:rsidRDefault="005B5C27" w:rsidP="005B5C27">
      <w:pPr>
        <w:rPr>
          <w:sz w:val="28"/>
          <w:szCs w:val="28"/>
        </w:rPr>
      </w:pPr>
      <w:r>
        <w:rPr>
          <w:sz w:val="28"/>
          <w:szCs w:val="28"/>
        </w:rPr>
        <w:t xml:space="preserve">    в Устав  Борисовского сельского</w:t>
      </w:r>
    </w:p>
    <w:p w:rsidR="005B5C27" w:rsidRDefault="005B5C27" w:rsidP="005B5C27">
      <w:pPr>
        <w:rPr>
          <w:sz w:val="28"/>
          <w:szCs w:val="28"/>
        </w:rPr>
      </w:pPr>
      <w:r>
        <w:rPr>
          <w:sz w:val="28"/>
          <w:szCs w:val="28"/>
        </w:rPr>
        <w:t xml:space="preserve">   поселения</w:t>
      </w:r>
    </w:p>
    <w:p w:rsidR="005B5C27" w:rsidRDefault="005B5C27" w:rsidP="005B5C27">
      <w:pPr>
        <w:rPr>
          <w:rFonts w:ascii="Verdana" w:hAnsi="Verdana"/>
          <w:sz w:val="28"/>
          <w:szCs w:val="28"/>
          <w:lang w:eastAsia="en-US"/>
        </w:rPr>
      </w:pPr>
    </w:p>
    <w:p w:rsidR="005B5C27" w:rsidRDefault="005B5C27" w:rsidP="005B5C27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5C27" w:rsidRDefault="005B5C27" w:rsidP="005B5C27">
      <w:pPr>
        <w:tabs>
          <w:tab w:val="left" w:pos="930"/>
        </w:tabs>
        <w:rPr>
          <w:sz w:val="28"/>
          <w:szCs w:val="28"/>
        </w:rPr>
      </w:pPr>
    </w:p>
    <w:p w:rsidR="005B5C27" w:rsidRDefault="005B5C27" w:rsidP="005B5C27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В соответствии с действующим  законодательством, Совет депутатов Борисовского сельского поселения</w:t>
      </w:r>
    </w:p>
    <w:p w:rsidR="005B5C27" w:rsidRDefault="005B5C27" w:rsidP="005B5C2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B5C27" w:rsidRDefault="005B5C27" w:rsidP="005B5C27">
      <w:pPr>
        <w:tabs>
          <w:tab w:val="left" w:pos="930"/>
        </w:tabs>
        <w:rPr>
          <w:sz w:val="28"/>
          <w:szCs w:val="28"/>
        </w:rPr>
      </w:pPr>
      <w:r>
        <w:rPr>
          <w:rFonts w:ascii="Verdana" w:hAnsi="Verdana"/>
          <w:sz w:val="28"/>
          <w:szCs w:val="28"/>
          <w:lang w:eastAsia="en-US"/>
        </w:rPr>
        <w:tab/>
      </w:r>
      <w:r>
        <w:rPr>
          <w:rFonts w:ascii="Verdana" w:hAnsi="Verdana"/>
          <w:sz w:val="28"/>
          <w:szCs w:val="28"/>
          <w:lang w:eastAsia="en-US"/>
        </w:rPr>
        <w:tab/>
      </w:r>
      <w:r>
        <w:rPr>
          <w:rFonts w:ascii="Verdana" w:hAnsi="Verdana"/>
          <w:sz w:val="28"/>
          <w:szCs w:val="28"/>
          <w:lang w:eastAsia="en-US"/>
        </w:rPr>
        <w:tab/>
      </w:r>
      <w:r>
        <w:rPr>
          <w:rFonts w:ascii="Verdana" w:hAnsi="Verdana"/>
          <w:sz w:val="28"/>
          <w:szCs w:val="28"/>
          <w:lang w:eastAsia="en-US"/>
        </w:rPr>
        <w:tab/>
      </w:r>
      <w:r>
        <w:rPr>
          <w:rFonts w:ascii="Verdana" w:hAnsi="Verdana"/>
          <w:sz w:val="28"/>
          <w:szCs w:val="28"/>
          <w:lang w:eastAsia="en-US"/>
        </w:rPr>
        <w:tab/>
      </w:r>
      <w:r>
        <w:rPr>
          <w:rFonts w:ascii="Verdana" w:hAnsi="Verdana"/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5B5C27" w:rsidRDefault="005B5C27" w:rsidP="005B5C27">
      <w:pPr>
        <w:tabs>
          <w:tab w:val="left" w:pos="930"/>
        </w:tabs>
        <w:rPr>
          <w:sz w:val="28"/>
          <w:szCs w:val="28"/>
        </w:rPr>
      </w:pPr>
    </w:p>
    <w:p w:rsidR="005B5C27" w:rsidRDefault="005B5C27" w:rsidP="005B5C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1. Внести   изменения и дополнения в Устав Борисовского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сельского  поселения согласно приложению.</w:t>
      </w:r>
    </w:p>
    <w:p w:rsidR="005B5C27" w:rsidRDefault="005B5C27" w:rsidP="005B5C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B5C27" w:rsidRDefault="005B5C27" w:rsidP="005B5C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5B5C27" w:rsidRPr="0007217A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5C27">
        <w:rPr>
          <w:sz w:val="28"/>
          <w:szCs w:val="28"/>
        </w:rPr>
        <w:tab/>
      </w:r>
      <w:r>
        <w:rPr>
          <w:sz w:val="28"/>
          <w:szCs w:val="28"/>
        </w:rPr>
        <w:t xml:space="preserve"> 3. Настоящее решение вступает в силу после его официального обнародования в соответствии с действующим законодательством Российской Федерации, за исключением подпункта «а» пункта 1, подпункта «а» пункта </w:t>
      </w:r>
      <w:r w:rsidRPr="00315671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приложения, которые вступают в силу с 01.06.2014 года.</w:t>
      </w:r>
    </w:p>
    <w:p w:rsidR="005B5C27" w:rsidRDefault="005B5C27" w:rsidP="005B5C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5C27" w:rsidRDefault="005B5C27" w:rsidP="005B5C27">
      <w:pPr>
        <w:jc w:val="both"/>
        <w:rPr>
          <w:sz w:val="28"/>
          <w:szCs w:val="28"/>
        </w:rPr>
      </w:pPr>
    </w:p>
    <w:p w:rsidR="005B5C27" w:rsidRDefault="005B5C27" w:rsidP="005B5C27">
      <w:pPr>
        <w:ind w:firstLine="708"/>
        <w:jc w:val="both"/>
        <w:rPr>
          <w:sz w:val="28"/>
          <w:szCs w:val="28"/>
        </w:rPr>
      </w:pP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Борисовского сельского 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А.С.Фролов</w:t>
      </w:r>
      <w:r>
        <w:rPr>
          <w:sz w:val="28"/>
          <w:szCs w:val="28"/>
        </w:rPr>
        <w:tab/>
      </w: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2694" w:rsidRDefault="00FA26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</w:t>
      </w: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Совета депутатов</w:t>
      </w: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Борисовского сельского поселения</w:t>
      </w: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№ </w:t>
      </w:r>
      <w:r w:rsidR="000B3DD3">
        <w:rPr>
          <w:sz w:val="28"/>
          <w:szCs w:val="28"/>
        </w:rPr>
        <w:t xml:space="preserve">4 от 26  февраля  </w:t>
      </w:r>
      <w:r>
        <w:rPr>
          <w:sz w:val="28"/>
          <w:szCs w:val="28"/>
        </w:rPr>
        <w:t>201</w:t>
      </w:r>
      <w:r w:rsidR="000B3DD3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5B5C27" w:rsidRDefault="005B5C27" w:rsidP="005B5C27">
      <w:pPr>
        <w:jc w:val="both"/>
        <w:rPr>
          <w:sz w:val="28"/>
          <w:szCs w:val="28"/>
        </w:rPr>
      </w:pP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Изменения  и дополнения в Устав Борисовского сельского поселения</w:t>
      </w:r>
    </w:p>
    <w:p w:rsidR="005B5C27" w:rsidRDefault="005B5C27" w:rsidP="005B5C27">
      <w:pPr>
        <w:tabs>
          <w:tab w:val="left" w:pos="9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5B5C27" w:rsidRDefault="005B5C27" w:rsidP="005B5C2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  1) в статье  5:</w:t>
      </w:r>
    </w:p>
    <w:p w:rsidR="005B5C27" w:rsidRDefault="005B5C27" w:rsidP="005B5C2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а) подпункт 22 пункта 1 изложить в следующей редакции:</w:t>
      </w:r>
    </w:p>
    <w:p w:rsidR="005B5C27" w:rsidRDefault="005B5C27" w:rsidP="005B5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B5C27" w:rsidRDefault="005B5C27" w:rsidP="005B5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подпункт 34 пункта 1 исключить;</w:t>
      </w:r>
    </w:p>
    <w:p w:rsidR="005B5C27" w:rsidRDefault="005B5C27" w:rsidP="005B5C2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в)  пункт 1  дополнить подпунктом 40 следующего содержания </w:t>
      </w:r>
    </w:p>
    <w:p w:rsidR="005B5C27" w:rsidRDefault="005B5C27" w:rsidP="005B5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 40</w:t>
      </w:r>
      <w:r>
        <w:rPr>
          <w:sz w:val="28"/>
          <w:szCs w:val="28"/>
        </w:rPr>
        <w:t>) 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 рантов, профилактику межнациональных (межэтнических) конфликтов</w:t>
      </w:r>
      <w:proofErr w:type="gramStart"/>
      <w:r w:rsidRPr="008E3F5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B5C27" w:rsidRDefault="005B5C27" w:rsidP="005B5C27">
      <w:pPr>
        <w:jc w:val="both"/>
        <w:rPr>
          <w:sz w:val="28"/>
          <w:szCs w:val="28"/>
        </w:rPr>
      </w:pPr>
    </w:p>
    <w:p w:rsidR="005B5C27" w:rsidRDefault="005B5C27" w:rsidP="005B5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5C27" w:rsidRDefault="005B5C27" w:rsidP="005B5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469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914697">
        <w:rPr>
          <w:sz w:val="28"/>
          <w:szCs w:val="28"/>
        </w:rPr>
        <w:t xml:space="preserve"> в </w:t>
      </w:r>
      <w:r>
        <w:rPr>
          <w:sz w:val="28"/>
          <w:szCs w:val="28"/>
        </w:rPr>
        <w:t>статье 28 в пункте 2 подпункт 4, пункт 3 исключить.</w:t>
      </w:r>
    </w:p>
    <w:p w:rsidR="005B5C27" w:rsidRPr="00914697" w:rsidRDefault="005B5C27" w:rsidP="005B5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5C27" w:rsidRDefault="005B5C27" w:rsidP="005B5C27">
      <w:pPr>
        <w:autoSpaceDE w:val="0"/>
        <w:autoSpaceDN w:val="0"/>
        <w:adjustRightInd w:val="0"/>
        <w:ind w:left="615"/>
        <w:jc w:val="both"/>
        <w:rPr>
          <w:sz w:val="28"/>
          <w:szCs w:val="28"/>
        </w:rPr>
      </w:pP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3) в статье 30:</w:t>
      </w:r>
    </w:p>
    <w:p w:rsidR="005B5C27" w:rsidRDefault="005B5C27" w:rsidP="005B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19 пункта 1 изложить в следующей редакции:</w:t>
      </w: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«19) </w:t>
      </w:r>
      <w:r>
        <w:rPr>
          <w:color w:val="000000"/>
          <w:sz w:val="28"/>
          <w:szCs w:val="28"/>
        </w:rPr>
        <w:t xml:space="preserve">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информации в государственном адресном реестре</w:t>
      </w:r>
      <w:proofErr w:type="gramStart"/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B5C27" w:rsidRDefault="005B5C27" w:rsidP="005B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38 пункта 1  исключить;</w:t>
      </w:r>
    </w:p>
    <w:p w:rsidR="005B5C27" w:rsidRDefault="005B5C27" w:rsidP="005B5C2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в) пункт  1  </w:t>
      </w:r>
      <w:r>
        <w:rPr>
          <w:sz w:val="28"/>
          <w:szCs w:val="28"/>
          <w:lang w:eastAsia="en-US"/>
        </w:rPr>
        <w:t xml:space="preserve"> дополнить подпунктом 46 следующего содержания:</w:t>
      </w:r>
    </w:p>
    <w:p w:rsidR="005B5C27" w:rsidRDefault="005B5C27" w:rsidP="005B5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en-US"/>
        </w:rPr>
        <w:t xml:space="preserve">«46) </w:t>
      </w:r>
      <w:r>
        <w:rPr>
          <w:sz w:val="28"/>
          <w:szCs w:val="28"/>
        </w:rPr>
        <w:t xml:space="preserve"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>
        <w:rPr>
          <w:sz w:val="28"/>
          <w:szCs w:val="28"/>
        </w:rPr>
        <w:lastRenderedPageBreak/>
        <w:t>территории поселения, социальную и культурную адаптацию миг 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.».</w:t>
      </w:r>
      <w:proofErr w:type="gramEnd"/>
    </w:p>
    <w:p w:rsidR="005B5C27" w:rsidRDefault="005B5C27" w:rsidP="005B5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C27" w:rsidRDefault="005B5C27" w:rsidP="005B5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статью 35.1 изложить в следующей редакции:</w:t>
      </w:r>
    </w:p>
    <w:p w:rsidR="005B5C27" w:rsidRDefault="005B5C27" w:rsidP="005B5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Статья 35.1 Закупки для обеспечения муниципальных нужд.</w:t>
      </w:r>
    </w:p>
    <w:p w:rsidR="005B5C27" w:rsidRDefault="005B5C27" w:rsidP="005B5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B5C27" w:rsidRDefault="005B5C27" w:rsidP="005B5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5B5C27" w:rsidRDefault="005B5C27" w:rsidP="005B5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C27" w:rsidRDefault="005B5C27" w:rsidP="005B5C27">
      <w:pPr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5) пункт 2 статьи  40.1 дополнить подпунктом 5 следующего содержания:</w:t>
      </w:r>
    </w:p>
    <w:p w:rsidR="005B5C27" w:rsidRDefault="005B5C27" w:rsidP="005B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«5)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>
        <w:rPr>
          <w:sz w:val="28"/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sz w:val="28"/>
          <w:szCs w:val="28"/>
        </w:rPr>
        <w:t>.».</w:t>
      </w:r>
      <w:proofErr w:type="gramEnd"/>
    </w:p>
    <w:p w:rsidR="005B5C27" w:rsidRDefault="005B5C27" w:rsidP="005B5C27">
      <w:pPr>
        <w:jc w:val="both"/>
        <w:rPr>
          <w:sz w:val="28"/>
          <w:szCs w:val="28"/>
        </w:rPr>
      </w:pPr>
    </w:p>
    <w:p w:rsidR="005B5C27" w:rsidRDefault="005B5C27" w:rsidP="005B5C27">
      <w:pPr>
        <w:ind w:left="615"/>
        <w:jc w:val="both"/>
        <w:rPr>
          <w:sz w:val="28"/>
          <w:szCs w:val="28"/>
        </w:rPr>
      </w:pPr>
    </w:p>
    <w:p w:rsidR="005B5C27" w:rsidRDefault="005B5C27" w:rsidP="005B5C27">
      <w:pPr>
        <w:tabs>
          <w:tab w:val="left" w:pos="930"/>
        </w:tabs>
        <w:rPr>
          <w:sz w:val="28"/>
          <w:szCs w:val="28"/>
          <w:lang w:eastAsia="en-US"/>
        </w:rPr>
      </w:pPr>
    </w:p>
    <w:p w:rsidR="005B5C27" w:rsidRDefault="005B5C27" w:rsidP="005B5C27">
      <w:pPr>
        <w:rPr>
          <w:sz w:val="28"/>
          <w:szCs w:val="28"/>
        </w:rPr>
      </w:pPr>
    </w:p>
    <w:p w:rsidR="005B5C27" w:rsidRDefault="005B5C27" w:rsidP="005B5C27">
      <w:pPr>
        <w:rPr>
          <w:sz w:val="28"/>
          <w:szCs w:val="28"/>
        </w:rPr>
      </w:pPr>
      <w:r>
        <w:rPr>
          <w:sz w:val="28"/>
          <w:szCs w:val="28"/>
        </w:rPr>
        <w:t>Глава Борисовского сельского</w:t>
      </w:r>
    </w:p>
    <w:p w:rsidR="005B5C27" w:rsidRDefault="005B5C27" w:rsidP="005B5C2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      А.С.Фролов </w:t>
      </w:r>
    </w:p>
    <w:p w:rsidR="005B5C27" w:rsidRDefault="005B5C27" w:rsidP="005B5C27">
      <w:pPr>
        <w:rPr>
          <w:sz w:val="28"/>
          <w:szCs w:val="28"/>
        </w:rPr>
      </w:pPr>
    </w:p>
    <w:p w:rsidR="005B5C27" w:rsidRDefault="005B5C27" w:rsidP="005B5C27">
      <w:pPr>
        <w:rPr>
          <w:sz w:val="28"/>
          <w:szCs w:val="28"/>
        </w:rPr>
      </w:pPr>
    </w:p>
    <w:p w:rsidR="005B5C27" w:rsidRDefault="005B5C27" w:rsidP="005B5C27">
      <w:pPr>
        <w:rPr>
          <w:sz w:val="28"/>
          <w:szCs w:val="28"/>
        </w:rPr>
      </w:pPr>
    </w:p>
    <w:p w:rsidR="005B5C27" w:rsidRDefault="005B5C27" w:rsidP="005B5C27">
      <w:pPr>
        <w:rPr>
          <w:sz w:val="28"/>
          <w:szCs w:val="28"/>
        </w:rPr>
      </w:pPr>
    </w:p>
    <w:p w:rsidR="005B5C27" w:rsidRDefault="005B5C27" w:rsidP="005B5C27">
      <w:pPr>
        <w:rPr>
          <w:sz w:val="28"/>
          <w:szCs w:val="28"/>
        </w:rPr>
      </w:pPr>
    </w:p>
    <w:p w:rsidR="005B5C27" w:rsidRDefault="005B5C27" w:rsidP="005B5C27">
      <w:pPr>
        <w:rPr>
          <w:sz w:val="28"/>
          <w:szCs w:val="28"/>
        </w:rPr>
      </w:pPr>
    </w:p>
    <w:p w:rsidR="00DE5758" w:rsidRPr="00DE5758" w:rsidRDefault="00DE5758" w:rsidP="00DE5758"/>
    <w:sectPr w:rsidR="00DE5758" w:rsidRPr="00DE5758" w:rsidSect="005B5C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58"/>
    <w:rsid w:val="000021A8"/>
    <w:rsid w:val="000B3DD3"/>
    <w:rsid w:val="005B19F5"/>
    <w:rsid w:val="005B5C27"/>
    <w:rsid w:val="005E00F4"/>
    <w:rsid w:val="00B6674D"/>
    <w:rsid w:val="00C746C7"/>
    <w:rsid w:val="00D97435"/>
    <w:rsid w:val="00DE5758"/>
    <w:rsid w:val="00E65CC8"/>
    <w:rsid w:val="00F53AEA"/>
    <w:rsid w:val="00FA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58"/>
    <w:rPr>
      <w:color w:val="0000FF" w:themeColor="hyperlink"/>
      <w:u w:val="single"/>
    </w:rPr>
  </w:style>
  <w:style w:type="character" w:customStyle="1" w:styleId="1">
    <w:name w:val="Верхний колонтитул Знак1"/>
    <w:aliases w:val="Знак1 Знак1,Знак1 Знак Знак"/>
    <w:basedOn w:val="a0"/>
    <w:link w:val="a4"/>
    <w:locked/>
    <w:rsid w:val="005B5C27"/>
    <w:rPr>
      <w:lang w:eastAsia="ru-RU"/>
    </w:rPr>
  </w:style>
  <w:style w:type="paragraph" w:styleId="a4">
    <w:name w:val="header"/>
    <w:aliases w:val="Знак1,Знак1 Знак"/>
    <w:basedOn w:val="a"/>
    <w:link w:val="1"/>
    <w:rsid w:val="005B5C2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B5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C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2014-02-24T08:33:00Z</cp:lastPrinted>
  <dcterms:created xsi:type="dcterms:W3CDTF">2014-01-16T03:16:00Z</dcterms:created>
  <dcterms:modified xsi:type="dcterms:W3CDTF">2014-02-26T04:06:00Z</dcterms:modified>
</cp:coreProperties>
</file>